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0" w:rsidRDefault="00C521B0" w:rsidP="00C52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521B0" w:rsidRDefault="00C521B0" w:rsidP="00C52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Общественной палаты Каслинского муниципального района за 2017-2020г.г.</w:t>
      </w:r>
    </w:p>
    <w:p w:rsidR="00C521B0" w:rsidRDefault="00C521B0" w:rsidP="00C521B0">
      <w:pPr>
        <w:rPr>
          <w:rFonts w:ascii="Times New Roman" w:hAnsi="Times New Roman" w:cs="Times New Roman"/>
          <w:sz w:val="28"/>
          <w:szCs w:val="28"/>
        </w:rPr>
      </w:pPr>
    </w:p>
    <w:p w:rsidR="00C50648" w:rsidRDefault="00550FDE" w:rsidP="00C5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Общественная палата</w:t>
      </w:r>
      <w:r w:rsidR="00C521B0">
        <w:rPr>
          <w:rFonts w:ascii="Times New Roman" w:hAnsi="Times New Roman" w:cs="Times New Roman"/>
          <w:sz w:val="28"/>
          <w:szCs w:val="28"/>
        </w:rPr>
        <w:t xml:space="preserve"> Каслинского муниципального района (далее по тексту ОП КМР) начала работу с сентября 2017г. На первом пленарном заседании был избран председатель и два заместителя. Председателем единогласно была избрана Шабурова Людмила Алексеевна, заместителями- Фишер Александр Егоро</w:t>
      </w:r>
      <w:r w:rsidR="00ED4B91">
        <w:rPr>
          <w:rFonts w:ascii="Times New Roman" w:hAnsi="Times New Roman" w:cs="Times New Roman"/>
          <w:sz w:val="28"/>
          <w:szCs w:val="28"/>
        </w:rPr>
        <w:t>вич и Шубина Тамара Евдокимовна, с</w:t>
      </w:r>
      <w:r w:rsidR="00C521B0"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ED4B91">
        <w:rPr>
          <w:rFonts w:ascii="Times New Roman" w:hAnsi="Times New Roman" w:cs="Times New Roman"/>
          <w:sz w:val="28"/>
          <w:szCs w:val="28"/>
        </w:rPr>
        <w:t xml:space="preserve"> </w:t>
      </w:r>
      <w:r w:rsidR="00C521B0">
        <w:rPr>
          <w:rFonts w:ascii="Times New Roman" w:hAnsi="Times New Roman" w:cs="Times New Roman"/>
          <w:sz w:val="28"/>
          <w:szCs w:val="28"/>
        </w:rPr>
        <w:t xml:space="preserve"> Цепенникова Галина Сергеевна. На втором пленарном заседании утвержден Регламент ОП КМР и кодекс этики члена ОП КМР.  В течении всего периода ОП КМР работала по ежегодным утвержденным планам. </w:t>
      </w:r>
    </w:p>
    <w:p w:rsidR="00450B73" w:rsidRDefault="00C50648" w:rsidP="0048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FDE">
        <w:rPr>
          <w:rFonts w:ascii="Times New Roman" w:hAnsi="Times New Roman" w:cs="Times New Roman"/>
          <w:sz w:val="28"/>
          <w:szCs w:val="28"/>
        </w:rPr>
        <w:t>Члены ОП КМР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DE">
        <w:rPr>
          <w:rFonts w:ascii="Times New Roman" w:hAnsi="Times New Roman" w:cs="Times New Roman"/>
          <w:sz w:val="28"/>
          <w:szCs w:val="28"/>
        </w:rPr>
        <w:t>в</w:t>
      </w:r>
      <w:r w:rsidR="00C355C1">
        <w:rPr>
          <w:rFonts w:ascii="Times New Roman" w:hAnsi="Times New Roman" w:cs="Times New Roman"/>
          <w:sz w:val="28"/>
          <w:szCs w:val="28"/>
        </w:rPr>
        <w:t xml:space="preserve"> 2017 году принимали участие в онлайн- конференциях организованных Общественной палатой Челябинской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встреча с</w:t>
      </w:r>
      <w:r w:rsidR="00C355C1">
        <w:rPr>
          <w:rFonts w:ascii="Times New Roman" w:hAnsi="Times New Roman" w:cs="Times New Roman"/>
          <w:sz w:val="28"/>
          <w:szCs w:val="28"/>
        </w:rPr>
        <w:t xml:space="preserve"> министром образования и </w:t>
      </w:r>
      <w:r>
        <w:rPr>
          <w:rFonts w:ascii="Times New Roman" w:hAnsi="Times New Roman" w:cs="Times New Roman"/>
          <w:sz w:val="28"/>
          <w:szCs w:val="28"/>
        </w:rPr>
        <w:t>науки; п</w:t>
      </w:r>
      <w:r w:rsidR="00C355C1">
        <w:rPr>
          <w:rFonts w:ascii="Times New Roman" w:hAnsi="Times New Roman" w:cs="Times New Roman"/>
          <w:sz w:val="28"/>
          <w:szCs w:val="28"/>
        </w:rPr>
        <w:t>рактика работы Общественных палат и Советов; об организации общественной контроля на территории Челябинской области. Принимали участие дважды в работе Южно – Уральского гражданского форума (Доступ НКО на рынке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; общественный контроль как механизм вовлечения граждан в развитие гражданского общества). Участвовали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50648">
        <w:rPr>
          <w:rFonts w:ascii="Times New Roman" w:hAnsi="Times New Roman" w:cs="Times New Roman"/>
          <w:sz w:val="28"/>
          <w:szCs w:val="28"/>
        </w:rPr>
        <w:t xml:space="preserve"> </w:t>
      </w:r>
      <w:r w:rsidR="00740C70">
        <w:rPr>
          <w:rFonts w:ascii="Times New Roman" w:hAnsi="Times New Roman" w:cs="Times New Roman"/>
          <w:sz w:val="28"/>
          <w:szCs w:val="28"/>
        </w:rPr>
        <w:t xml:space="preserve">съезде народов Южного Урала. </w:t>
      </w:r>
    </w:p>
    <w:p w:rsidR="00481F9E" w:rsidRDefault="00450B73" w:rsidP="0048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740C70">
        <w:rPr>
          <w:rFonts w:ascii="Times New Roman" w:hAnsi="Times New Roman" w:cs="Times New Roman"/>
          <w:sz w:val="28"/>
          <w:szCs w:val="28"/>
        </w:rPr>
        <w:t>риняли участие в рабочем Совещании у первого заместителя главы Каслинского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Ватолина И.В. </w:t>
      </w:r>
      <w:r w:rsidR="00740C70">
        <w:rPr>
          <w:rFonts w:ascii="Times New Roman" w:hAnsi="Times New Roman" w:cs="Times New Roman"/>
          <w:sz w:val="28"/>
          <w:szCs w:val="28"/>
        </w:rPr>
        <w:t>в обсуждении проекта «Городская среда</w:t>
      </w:r>
      <w:r w:rsidR="00943538">
        <w:rPr>
          <w:rFonts w:ascii="Times New Roman" w:hAnsi="Times New Roman" w:cs="Times New Roman"/>
          <w:sz w:val="28"/>
          <w:szCs w:val="28"/>
        </w:rPr>
        <w:t>», участие</w:t>
      </w:r>
      <w:r w:rsidR="00C50648" w:rsidRPr="00740C70">
        <w:rPr>
          <w:rFonts w:ascii="Times New Roman" w:hAnsi="Times New Roman" w:cs="Times New Roman"/>
          <w:sz w:val="28"/>
          <w:szCs w:val="28"/>
        </w:rPr>
        <w:t xml:space="preserve"> на публичных слушаниях по </w:t>
      </w:r>
      <w:r w:rsidR="00023FDD" w:rsidRPr="00740C70">
        <w:rPr>
          <w:rFonts w:ascii="Times New Roman" w:hAnsi="Times New Roman" w:cs="Times New Roman"/>
          <w:sz w:val="28"/>
          <w:szCs w:val="28"/>
        </w:rPr>
        <w:t>принятию бюджета</w:t>
      </w:r>
      <w:r w:rsidR="00C50648" w:rsidRPr="00740C70">
        <w:rPr>
          <w:rFonts w:ascii="Times New Roman" w:hAnsi="Times New Roman" w:cs="Times New Roman"/>
          <w:sz w:val="28"/>
          <w:szCs w:val="28"/>
        </w:rPr>
        <w:t xml:space="preserve"> на 2018-2020г.г.</w:t>
      </w:r>
      <w:r w:rsidR="0074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740C70">
        <w:rPr>
          <w:rFonts w:ascii="Times New Roman" w:hAnsi="Times New Roman" w:cs="Times New Roman"/>
          <w:sz w:val="28"/>
          <w:szCs w:val="28"/>
        </w:rPr>
        <w:t xml:space="preserve"> </w:t>
      </w:r>
      <w:r w:rsidR="0094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4B91">
        <w:rPr>
          <w:rFonts w:ascii="Times New Roman" w:hAnsi="Times New Roman" w:cs="Times New Roman"/>
          <w:sz w:val="28"/>
          <w:szCs w:val="28"/>
        </w:rPr>
        <w:t>ами были внесены предложения</w:t>
      </w:r>
      <w:r w:rsidR="00740C70">
        <w:rPr>
          <w:rFonts w:ascii="Times New Roman" w:hAnsi="Times New Roman" w:cs="Times New Roman"/>
          <w:sz w:val="28"/>
          <w:szCs w:val="28"/>
        </w:rPr>
        <w:t xml:space="preserve"> </w:t>
      </w:r>
      <w:r w:rsidR="00ED4B91">
        <w:rPr>
          <w:rFonts w:ascii="Times New Roman" w:hAnsi="Times New Roman" w:cs="Times New Roman"/>
          <w:sz w:val="28"/>
          <w:szCs w:val="28"/>
        </w:rPr>
        <w:t>(</w:t>
      </w:r>
      <w:r w:rsidR="00740C70">
        <w:rPr>
          <w:rFonts w:ascii="Times New Roman" w:hAnsi="Times New Roman" w:cs="Times New Roman"/>
          <w:sz w:val="28"/>
          <w:szCs w:val="28"/>
        </w:rPr>
        <w:t>необходимо обратить внимание на доходы от перечислении части прибыли, оставшейся после уплаты налогов и иных обязательных платежей муниципальными предприятиями и</w:t>
      </w:r>
      <w:r w:rsidR="0074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70">
        <w:rPr>
          <w:rFonts w:ascii="Times New Roman" w:hAnsi="Times New Roman" w:cs="Times New Roman"/>
          <w:sz w:val="28"/>
          <w:szCs w:val="28"/>
        </w:rPr>
        <w:t>в таблице по программам дополнить еще одну колонку – причины их неисполнения</w:t>
      </w:r>
      <w:r w:rsidR="00ED4B91">
        <w:rPr>
          <w:rFonts w:ascii="Times New Roman" w:hAnsi="Times New Roman" w:cs="Times New Roman"/>
          <w:sz w:val="28"/>
          <w:szCs w:val="28"/>
        </w:rPr>
        <w:t>)</w:t>
      </w:r>
      <w:r w:rsidR="00740C70">
        <w:rPr>
          <w:rFonts w:ascii="Times New Roman" w:hAnsi="Times New Roman" w:cs="Times New Roman"/>
          <w:sz w:val="28"/>
          <w:szCs w:val="28"/>
        </w:rPr>
        <w:t xml:space="preserve">. </w:t>
      </w:r>
      <w:r w:rsidR="00481F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F9E" w:rsidRDefault="00481F9E" w:rsidP="0048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538">
        <w:rPr>
          <w:rFonts w:ascii="Times New Roman" w:hAnsi="Times New Roman" w:cs="Times New Roman"/>
          <w:sz w:val="28"/>
          <w:szCs w:val="28"/>
        </w:rPr>
        <w:t>Совместно</w:t>
      </w:r>
      <w:r w:rsidR="00C50648" w:rsidRPr="00740C70">
        <w:rPr>
          <w:rFonts w:ascii="Times New Roman" w:hAnsi="Times New Roman" w:cs="Times New Roman"/>
          <w:sz w:val="28"/>
          <w:szCs w:val="28"/>
        </w:rPr>
        <w:t xml:space="preserve"> с аппаратом Собрания депутатов КМР провели проверку по питанию и соблюдению температурного режима в детск</w:t>
      </w:r>
      <w:r w:rsidR="00ED4B91">
        <w:rPr>
          <w:rFonts w:ascii="Times New Roman" w:hAnsi="Times New Roman" w:cs="Times New Roman"/>
          <w:sz w:val="28"/>
          <w:szCs w:val="28"/>
        </w:rPr>
        <w:t>их садах в городе Касли и районе</w:t>
      </w:r>
      <w:r w:rsidR="00C50648" w:rsidRPr="00740C70">
        <w:rPr>
          <w:rFonts w:ascii="Times New Roman" w:hAnsi="Times New Roman" w:cs="Times New Roman"/>
          <w:sz w:val="28"/>
          <w:szCs w:val="28"/>
        </w:rPr>
        <w:t>. Результаты проверки и предложения были направлены главе КМР</w:t>
      </w:r>
      <w:r w:rsidR="00943538">
        <w:rPr>
          <w:rFonts w:ascii="Times New Roman" w:hAnsi="Times New Roman" w:cs="Times New Roman"/>
          <w:sz w:val="28"/>
          <w:szCs w:val="28"/>
        </w:rPr>
        <w:t xml:space="preserve"> Колышеву И.В.</w:t>
      </w:r>
      <w:r w:rsidR="00740C70" w:rsidRPr="0074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9E" w:rsidRDefault="00481F9E" w:rsidP="0048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D6C" w:rsidRPr="00740C70">
        <w:rPr>
          <w:rFonts w:ascii="Times New Roman" w:hAnsi="Times New Roman" w:cs="Times New Roman"/>
          <w:sz w:val="28"/>
          <w:szCs w:val="28"/>
        </w:rPr>
        <w:t xml:space="preserve">Председатель Общественной </w:t>
      </w:r>
      <w:r w:rsidR="00740C70" w:rsidRPr="00740C70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740C70">
        <w:rPr>
          <w:rFonts w:ascii="Times New Roman" w:hAnsi="Times New Roman" w:cs="Times New Roman"/>
          <w:sz w:val="28"/>
          <w:szCs w:val="28"/>
        </w:rPr>
        <w:t xml:space="preserve"> </w:t>
      </w:r>
      <w:r w:rsidR="00ED4B9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ED4B91" w:rsidRPr="00740C70">
        <w:rPr>
          <w:rFonts w:ascii="Times New Roman" w:hAnsi="Times New Roman" w:cs="Times New Roman"/>
          <w:sz w:val="28"/>
          <w:szCs w:val="28"/>
        </w:rPr>
        <w:t>ла</w:t>
      </w:r>
      <w:r w:rsidR="004E3D6C" w:rsidRPr="00740C70">
        <w:rPr>
          <w:rFonts w:ascii="Times New Roman" w:hAnsi="Times New Roman" w:cs="Times New Roman"/>
          <w:sz w:val="28"/>
          <w:szCs w:val="28"/>
        </w:rPr>
        <w:t xml:space="preserve"> участие   в работе семинара в г. Челябинск в рамках проекта «Школа председателя». </w:t>
      </w:r>
      <w:r w:rsidR="00413139">
        <w:rPr>
          <w:rFonts w:ascii="Times New Roman" w:hAnsi="Times New Roman" w:cs="Times New Roman"/>
          <w:sz w:val="28"/>
          <w:szCs w:val="28"/>
        </w:rPr>
        <w:t xml:space="preserve"> В ходе семинара</w:t>
      </w:r>
      <w:r w:rsidR="00ED4B9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13139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4E3D6C" w:rsidRPr="00740C70">
        <w:rPr>
          <w:rFonts w:ascii="Times New Roman" w:hAnsi="Times New Roman" w:cs="Times New Roman"/>
          <w:sz w:val="28"/>
          <w:szCs w:val="28"/>
        </w:rPr>
        <w:t>изменения в законо</w:t>
      </w:r>
      <w:r w:rsidR="00943538">
        <w:rPr>
          <w:rFonts w:ascii="Times New Roman" w:hAnsi="Times New Roman" w:cs="Times New Roman"/>
          <w:sz w:val="28"/>
          <w:szCs w:val="28"/>
        </w:rPr>
        <w:t xml:space="preserve">дательстве СНТ с 01.01.2019г.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0C70" w:rsidRDefault="00481F9E" w:rsidP="0048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C70">
        <w:rPr>
          <w:rFonts w:ascii="Times New Roman" w:hAnsi="Times New Roman" w:cs="Times New Roman"/>
          <w:sz w:val="28"/>
          <w:szCs w:val="28"/>
        </w:rPr>
        <w:t>П</w:t>
      </w:r>
      <w:r w:rsidR="00ED4B91">
        <w:rPr>
          <w:rFonts w:ascii="Times New Roman" w:hAnsi="Times New Roman" w:cs="Times New Roman"/>
          <w:sz w:val="28"/>
          <w:szCs w:val="28"/>
        </w:rPr>
        <w:t xml:space="preserve">редседатель ОП </w:t>
      </w:r>
      <w:r w:rsidR="00943538">
        <w:rPr>
          <w:rFonts w:ascii="Times New Roman" w:hAnsi="Times New Roman" w:cs="Times New Roman"/>
          <w:sz w:val="28"/>
          <w:szCs w:val="28"/>
        </w:rPr>
        <w:t>КМР,</w:t>
      </w:r>
      <w:r w:rsidR="00ED4B91">
        <w:rPr>
          <w:rFonts w:ascii="Times New Roman" w:hAnsi="Times New Roman" w:cs="Times New Roman"/>
          <w:sz w:val="28"/>
          <w:szCs w:val="28"/>
        </w:rPr>
        <w:t xml:space="preserve"> </w:t>
      </w:r>
      <w:r w:rsidR="00943538">
        <w:rPr>
          <w:rFonts w:ascii="Times New Roman" w:hAnsi="Times New Roman" w:cs="Times New Roman"/>
          <w:sz w:val="28"/>
          <w:szCs w:val="28"/>
        </w:rPr>
        <w:t>и председатель</w:t>
      </w:r>
      <w:r w:rsidR="004E3D6C">
        <w:rPr>
          <w:rFonts w:ascii="Times New Roman" w:hAnsi="Times New Roman" w:cs="Times New Roman"/>
          <w:sz w:val="28"/>
          <w:szCs w:val="28"/>
        </w:rPr>
        <w:t xml:space="preserve"> Комиссии по экономическим </w:t>
      </w:r>
      <w:r w:rsidR="00ED4B91">
        <w:rPr>
          <w:rFonts w:ascii="Times New Roman" w:hAnsi="Times New Roman" w:cs="Times New Roman"/>
          <w:sz w:val="28"/>
          <w:szCs w:val="28"/>
        </w:rPr>
        <w:t>вопросам ОП КМР Мальцев А.В.</w:t>
      </w:r>
      <w:r w:rsidR="004E3D6C">
        <w:rPr>
          <w:rFonts w:ascii="Times New Roman" w:hAnsi="Times New Roman" w:cs="Times New Roman"/>
          <w:sz w:val="28"/>
          <w:szCs w:val="28"/>
        </w:rPr>
        <w:t xml:space="preserve">, приняли участие в работе координационного совета при главе Каслинского муниципального района.  </w:t>
      </w:r>
      <w:r w:rsidR="00450B73">
        <w:rPr>
          <w:rFonts w:ascii="Times New Roman" w:hAnsi="Times New Roman" w:cs="Times New Roman"/>
          <w:sz w:val="28"/>
          <w:szCs w:val="28"/>
        </w:rPr>
        <w:lastRenderedPageBreak/>
        <w:t>Где обсуждался вопрос исполнения</w:t>
      </w:r>
      <w:r w:rsidR="004E3D6C">
        <w:rPr>
          <w:rFonts w:ascii="Times New Roman" w:hAnsi="Times New Roman" w:cs="Times New Roman"/>
          <w:sz w:val="28"/>
          <w:szCs w:val="28"/>
        </w:rPr>
        <w:t xml:space="preserve"> программы «Городская среда» в 2017г. Каслинским и Вишневогорским городскими поселениями.</w:t>
      </w:r>
    </w:p>
    <w:p w:rsidR="00481F9E" w:rsidRPr="00450B73" w:rsidRDefault="00450B73" w:rsidP="0022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F9E">
        <w:rPr>
          <w:rFonts w:ascii="Times New Roman" w:hAnsi="Times New Roman" w:cs="Times New Roman"/>
          <w:sz w:val="28"/>
          <w:szCs w:val="28"/>
        </w:rPr>
        <w:t xml:space="preserve">  </w:t>
      </w:r>
      <w:r w:rsidR="00023FDD">
        <w:rPr>
          <w:rFonts w:ascii="Times New Roman" w:hAnsi="Times New Roman" w:cs="Times New Roman"/>
          <w:sz w:val="28"/>
          <w:szCs w:val="28"/>
        </w:rPr>
        <w:t xml:space="preserve">Заключили Соглашение </w:t>
      </w:r>
      <w:r w:rsidR="00023FDD" w:rsidRPr="00023FDD">
        <w:rPr>
          <w:rFonts w:ascii="Times New Roman" w:hAnsi="Times New Roman" w:cs="Times New Roman"/>
          <w:sz w:val="28"/>
          <w:szCs w:val="28"/>
        </w:rPr>
        <w:t xml:space="preserve">с </w:t>
      </w:r>
      <w:r w:rsidR="00023FDD" w:rsidRPr="00023FDD">
        <w:rPr>
          <w:rFonts w:ascii="Times New Roman" w:eastAsia="Times New Roman" w:hAnsi="Times New Roman" w:cs="Times New Roman"/>
          <w:sz w:val="28"/>
        </w:rPr>
        <w:t>Каслинским Советом ветеранов войны, труда Вооруженных с</w:t>
      </w:r>
      <w:r w:rsidR="00023FDD">
        <w:rPr>
          <w:rFonts w:ascii="Times New Roman" w:eastAsia="Times New Roman" w:hAnsi="Times New Roman" w:cs="Times New Roman"/>
          <w:sz w:val="28"/>
        </w:rPr>
        <w:t xml:space="preserve">ил и правоохранительных органов. </w:t>
      </w:r>
    </w:p>
    <w:p w:rsidR="00481F9E" w:rsidRDefault="00481F9E" w:rsidP="00227A7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23FDD">
        <w:rPr>
          <w:rFonts w:ascii="Times New Roman" w:eastAsia="Times New Roman" w:hAnsi="Times New Roman" w:cs="Times New Roman"/>
          <w:sz w:val="28"/>
        </w:rPr>
        <w:t xml:space="preserve">Приняли участие в работе совещания г. Кыштым «Международная дискуссия партии Единая Россия. Направление 2026». </w:t>
      </w:r>
    </w:p>
    <w:p w:rsidR="00481F9E" w:rsidRDefault="00481F9E" w:rsidP="0022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23FDD">
        <w:rPr>
          <w:rFonts w:ascii="Times New Roman" w:eastAsia="Times New Roman" w:hAnsi="Times New Roman" w:cs="Times New Roman"/>
          <w:sz w:val="28"/>
        </w:rPr>
        <w:t xml:space="preserve"> Не однократно принимали участие, совместно с главой </w:t>
      </w:r>
      <w:r w:rsidR="00227A74">
        <w:rPr>
          <w:rFonts w:ascii="Times New Roman" w:eastAsia="Times New Roman" w:hAnsi="Times New Roman" w:cs="Times New Roman"/>
          <w:sz w:val="28"/>
        </w:rPr>
        <w:t>КМР, на</w:t>
      </w:r>
      <w:r w:rsidR="00023F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совещаниях</w:t>
      </w:r>
      <w:r w:rsidRPr="00481F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Управлении образования</w:t>
      </w:r>
      <w:r w:rsidR="00023FDD">
        <w:rPr>
          <w:rFonts w:ascii="Times New Roman" w:eastAsia="Times New Roman" w:hAnsi="Times New Roman" w:cs="Times New Roman"/>
          <w:sz w:val="28"/>
        </w:rPr>
        <w:t xml:space="preserve"> с руководителями образовательных учреждений района</w:t>
      </w:r>
      <w:r>
        <w:rPr>
          <w:rFonts w:ascii="Times New Roman" w:eastAsia="Times New Roman" w:hAnsi="Times New Roman" w:cs="Times New Roman"/>
          <w:sz w:val="28"/>
        </w:rPr>
        <w:t>.</w:t>
      </w:r>
      <w:r w:rsidR="0022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74" w:rsidRDefault="00481F9E" w:rsidP="0022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>
        <w:rPr>
          <w:rFonts w:ascii="Times New Roman" w:hAnsi="Times New Roman" w:cs="Times New Roman"/>
          <w:sz w:val="28"/>
          <w:szCs w:val="28"/>
        </w:rPr>
        <w:t xml:space="preserve">овместно с администрацией Каслинского муниципального района приняли </w:t>
      </w:r>
      <w:r>
        <w:rPr>
          <w:rFonts w:ascii="Times New Roman" w:hAnsi="Times New Roman" w:cs="Times New Roman"/>
          <w:sz w:val="28"/>
          <w:szCs w:val="28"/>
        </w:rPr>
        <w:t>участие по</w:t>
      </w:r>
      <w:r>
        <w:rPr>
          <w:rFonts w:ascii="Times New Roman" w:hAnsi="Times New Roman" w:cs="Times New Roman"/>
          <w:sz w:val="28"/>
          <w:szCs w:val="28"/>
        </w:rPr>
        <w:t xml:space="preserve"> подбору общественных </w:t>
      </w:r>
      <w:r>
        <w:rPr>
          <w:rFonts w:ascii="Times New Roman" w:hAnsi="Times New Roman" w:cs="Times New Roman"/>
          <w:sz w:val="28"/>
          <w:szCs w:val="28"/>
        </w:rPr>
        <w:t>наблюдателей</w:t>
      </w:r>
      <w:r w:rsidR="0022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</w:t>
      </w:r>
      <w:r w:rsidR="00943538">
        <w:rPr>
          <w:rFonts w:ascii="Times New Roman" w:hAnsi="Times New Roman" w:cs="Times New Roman"/>
          <w:sz w:val="28"/>
          <w:szCs w:val="28"/>
        </w:rPr>
        <w:t xml:space="preserve"> выборах Президента</w:t>
      </w:r>
      <w:r w:rsidRPr="00481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43538">
        <w:rPr>
          <w:rFonts w:ascii="Times New Roman" w:hAnsi="Times New Roman" w:cs="Times New Roman"/>
          <w:sz w:val="28"/>
          <w:szCs w:val="28"/>
        </w:rPr>
        <w:t>, Губернатора Челябинской области и голосовании по внесению изменений в Конституцию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538">
        <w:rPr>
          <w:rFonts w:ascii="Times New Roman" w:hAnsi="Times New Roman" w:cs="Times New Roman"/>
          <w:sz w:val="28"/>
          <w:szCs w:val="28"/>
        </w:rPr>
        <w:t xml:space="preserve">. </w:t>
      </w:r>
      <w:r w:rsidR="00227A74">
        <w:rPr>
          <w:rFonts w:ascii="Times New Roman" w:hAnsi="Times New Roman" w:cs="Times New Roman"/>
          <w:sz w:val="28"/>
          <w:szCs w:val="28"/>
        </w:rPr>
        <w:t>У нас на территории Каслинского муниципального района от Общественной палаты Челябинской области было зарегистриров</w:t>
      </w:r>
      <w:r w:rsidR="00450B73">
        <w:rPr>
          <w:rFonts w:ascii="Times New Roman" w:hAnsi="Times New Roman" w:cs="Times New Roman"/>
          <w:sz w:val="28"/>
          <w:szCs w:val="28"/>
        </w:rPr>
        <w:t xml:space="preserve">ано 92 общественных наблюдателя. </w:t>
      </w:r>
      <w:r w:rsidR="00227A74">
        <w:rPr>
          <w:rFonts w:ascii="Times New Roman" w:hAnsi="Times New Roman" w:cs="Times New Roman"/>
          <w:sz w:val="28"/>
          <w:szCs w:val="28"/>
        </w:rPr>
        <w:t xml:space="preserve">27 наблюдателей было обучено в режиме онлайн.  </w:t>
      </w:r>
    </w:p>
    <w:p w:rsidR="00227A74" w:rsidRDefault="00227A74" w:rsidP="0022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 КМР, и заместитель ОП КМР Фишер А.Е. принимали участие на встрече с Министром здравоохранения Челябинской области, где был озвучен вопрос о трудоустройстве Глазковой О.К. бывшей работнице Багарякской больницы и вопрос о выделении средств на ремонт ФАП</w:t>
      </w:r>
      <w:r w:rsidR="00ED4B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Каслинского муниципального района.  Принимали участие в онлайн-конференции «Час с региональным министром». </w:t>
      </w:r>
    </w:p>
    <w:p w:rsidR="00227A74" w:rsidRDefault="00227A74" w:rsidP="0022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 КМР принимала участие в феврале месяце в работе а</w:t>
      </w:r>
      <w:r w:rsidR="00ED4B91">
        <w:rPr>
          <w:rFonts w:ascii="Times New Roman" w:hAnsi="Times New Roman" w:cs="Times New Roman"/>
          <w:sz w:val="28"/>
          <w:szCs w:val="28"/>
        </w:rPr>
        <w:t xml:space="preserve">ппаратного совещания главы КМР и </w:t>
      </w:r>
      <w:r>
        <w:rPr>
          <w:rFonts w:ascii="Times New Roman" w:hAnsi="Times New Roman" w:cs="Times New Roman"/>
          <w:sz w:val="28"/>
          <w:szCs w:val="28"/>
        </w:rPr>
        <w:t xml:space="preserve">в апреле в работе Комиссии администрации КМР по вопросу «Обсуждение представленных проектировщиками вариантов проектирования и благоустройства «Сквера Победы» для </w:t>
      </w:r>
      <w:r w:rsidR="00413139">
        <w:rPr>
          <w:rFonts w:ascii="Times New Roman" w:hAnsi="Times New Roman" w:cs="Times New Roman"/>
          <w:sz w:val="28"/>
          <w:szCs w:val="28"/>
        </w:rPr>
        <w:t>принятия окончательного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73" w:rsidRDefault="00413139" w:rsidP="0022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A74">
        <w:rPr>
          <w:rFonts w:ascii="Times New Roman" w:hAnsi="Times New Roman" w:cs="Times New Roman"/>
          <w:sz w:val="28"/>
          <w:szCs w:val="28"/>
        </w:rPr>
        <w:t xml:space="preserve"> Согласно утвержденного </w:t>
      </w:r>
      <w:r>
        <w:rPr>
          <w:rFonts w:ascii="Times New Roman" w:hAnsi="Times New Roman" w:cs="Times New Roman"/>
          <w:sz w:val="28"/>
          <w:szCs w:val="28"/>
        </w:rPr>
        <w:t>плана была</w:t>
      </w:r>
      <w:r w:rsidR="00227A74">
        <w:rPr>
          <w:rFonts w:ascii="Times New Roman" w:hAnsi="Times New Roman" w:cs="Times New Roman"/>
          <w:sz w:val="28"/>
          <w:szCs w:val="28"/>
        </w:rPr>
        <w:t xml:space="preserve"> отмечена положительная работа, если можно так сказать, работа на результат – это работа Комиссии по экономическим вопросам, председателем которой является Мальцев Анатолий Васильевич.  Он активно принимал участие в работе Комиссии по муниципальному проекту «Формирование современной городской среды на 2018-2022г.г.». В апреле месяце Комиссия по экономическим вопросам провела два заседания, и рассмотрела вопрос «План и реализация капитального ремонта жилого фонда на территории Каслинского муниципального района» и исполнение Программы по переселению граждан из аварийного жилья в Каслинском муниципальном районе». В октябре 2017г. Комиссией был рассмотрен вопрос «Взаимоотношения бизнеса и власти по </w:t>
      </w:r>
      <w:r w:rsidR="00227A74">
        <w:rPr>
          <w:rFonts w:ascii="Times New Roman" w:hAnsi="Times New Roman" w:cs="Times New Roman"/>
          <w:sz w:val="28"/>
          <w:szCs w:val="28"/>
        </w:rPr>
        <w:lastRenderedPageBreak/>
        <w:t xml:space="preserve">улучшению делового климата, как основа повышения экономического развития района».  Единогласно всеми членами Комиссии было принято решение - Одобрить основные направления работы администрации Каслинского муниципального района по поддержке развития малого и среднего бизнеса и вернуться к этому вопросу в мае 2018года. </w:t>
      </w:r>
    </w:p>
    <w:p w:rsidR="00227A74" w:rsidRDefault="00450B73" w:rsidP="0022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B91">
        <w:rPr>
          <w:rFonts w:ascii="Times New Roman" w:hAnsi="Times New Roman" w:cs="Times New Roman"/>
          <w:sz w:val="28"/>
          <w:szCs w:val="28"/>
        </w:rPr>
        <w:t xml:space="preserve"> П</w:t>
      </w:r>
      <w:r w:rsidR="00227A74">
        <w:rPr>
          <w:rFonts w:ascii="Times New Roman" w:hAnsi="Times New Roman" w:cs="Times New Roman"/>
          <w:sz w:val="28"/>
          <w:szCs w:val="28"/>
        </w:rPr>
        <w:t xml:space="preserve">редседатель Комиссии по экономическим вопросам и Председатель ОП КМР приняли участие в заседании Общественного координационного Совета по вопросам малого и среднего предпринимательства на территории Каслинского муниципального района. С докладами выступили и предоставили информацию: «Анализ социально-экономического положения КМР» - заместитель начальника управления экономики и инвестиций администрации КМР Никитина Екатерина Геннадьевна, и «Развитие малого и среднего предпринимательства в КМР на 2018-2020годы» заместитель главы администрации КМР Николай Владимирович Шамардин.  </w:t>
      </w:r>
    </w:p>
    <w:p w:rsidR="00227A74" w:rsidRDefault="00227A74" w:rsidP="0022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плане работы данной Комиссии на второй квартал 2018г. стоял вопрос «Бесперебойного и качественного обеспечения населения водой в городских поселениях КМР (планы, реализация)». В мае председатель Комиссии по экономическим вопросам и председатель ОП КМР приняли участие в совместной работе Комиссии по инженерно-техническим инфраструктурам и инвестиционной политике Собрания депутатов Каслинского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и Комиссии по промышленности, строительству, ЖКХ, транспорту, связи, энергетике и местному самоуправлению Совета депутатов Каслинского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созыва, где рассматривался вопрос «Об организации городского водоснабжения Каслинского городского поселения».</w:t>
      </w:r>
    </w:p>
    <w:p w:rsidR="00481F9E" w:rsidRDefault="00227A74" w:rsidP="00C6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Председателем ОП КМР в июне месяце 2018г. по обращению председателя уличного комитета Политовой Г. И. с улицы Энгельса г. Касли была организована встреча жителей данной улицы с начальником отдела городской инфраструктуры Каслинского городского поселения Бродягиным В.В. и депутатом Совета депутатов Каслинского городского поселения Щипановым А. Н. о принятия мер к жителям домов № 136,145,123,170,172, которые вывозят строительный мусор на проезжую часть. На встрече присутствовало около 30 человек.  В. В. Бродягиным были даны разъяснения по поставленному вопросу и озвучен был вопрос о Региональном операторе по сбору мусора, который должен зайти с 1 июля 2018г. на территорию Каслинского муниципального района и об оплате данной услуги.   </w:t>
      </w:r>
      <w:r w:rsidR="00ED4B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CF" w:rsidRPr="00413139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 xml:space="preserve">       В феврале 2018г на заседании Совета ОП КМР был рассмотрен вопрос о реализации Проекта «Городская среда» на территории Каслинского муниципального района, Программа «Формирование современной среды на 2018-2022 в Каслинском муниципальном районе». Было принято Решение</w:t>
      </w:r>
      <w:r w:rsidRPr="004131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3139">
        <w:rPr>
          <w:rFonts w:ascii="Times New Roman" w:hAnsi="Times New Roman" w:cs="Times New Roman"/>
          <w:sz w:val="28"/>
          <w:szCs w:val="28"/>
        </w:rPr>
        <w:t xml:space="preserve">предложить администрации КМР:            </w:t>
      </w:r>
    </w:p>
    <w:p w:rsidR="00601FCF" w:rsidRPr="00413139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lastRenderedPageBreak/>
        <w:t>-  внести изменения в Программу «Формирование современной среды на 2018-2022 год» в связи с тем, что часть документов подготовлены не в полном объеме и нарушениями требований свода правил СП-82, 13330.2016;</w:t>
      </w:r>
    </w:p>
    <w:p w:rsidR="00601FCF" w:rsidRPr="00413139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 xml:space="preserve">  - установить у памятника воинам-каслинцам, погибшим в годы Великой Отечественной войны 1941-1945г.г. видеокамеру;</w:t>
      </w:r>
    </w:p>
    <w:p w:rsidR="00601FCF" w:rsidRPr="00413139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 xml:space="preserve"> - заключить договор с какой –либо организацией по охране и содержанию памятника;                                                                                                                                                                            </w:t>
      </w:r>
      <w:r w:rsidRPr="004131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3139">
        <w:rPr>
          <w:rFonts w:ascii="Times New Roman" w:hAnsi="Times New Roman" w:cs="Times New Roman"/>
          <w:sz w:val="28"/>
          <w:szCs w:val="28"/>
        </w:rPr>
        <w:t>в дальнейшем при разработке муниципальных программ привлекать общественную палату до момента утверждениях программ.</w:t>
      </w:r>
    </w:p>
    <w:p w:rsidR="00601FCF" w:rsidRDefault="00413139" w:rsidP="00413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73">
        <w:rPr>
          <w:rFonts w:ascii="Times New Roman" w:hAnsi="Times New Roman" w:cs="Times New Roman"/>
          <w:sz w:val="28"/>
          <w:szCs w:val="28"/>
        </w:rPr>
        <w:t xml:space="preserve">    </w:t>
      </w:r>
      <w:r w:rsidR="00601FCF">
        <w:rPr>
          <w:rFonts w:ascii="Times New Roman" w:hAnsi="Times New Roman" w:cs="Times New Roman"/>
          <w:sz w:val="28"/>
          <w:szCs w:val="28"/>
        </w:rPr>
        <w:t xml:space="preserve"> В июле 2018г. на Совете ОП КМР был рассмотрен вопрос: «Осуществление ритуальных услуг на территории Каслинского муниципального района». Были приглашены; глава администрации КМР Колышев Игорь Вячеславович, глава Каслинского городского поселения Васенина Екатерина Николаевна. Заслушали информацию глав и приняли Решение.  По данному вопросу 02.08.2018г. был сделан выезд на кладбище в г. Касли комиссией в составе 5 человек.  На имя главы Каслинского городского поселения Васениной Е.Н. было направлено письмо с предложениями и с просьбой дать ответ о принятых мерах к 01.10.2018г после повторного обращения был получен ответ   20.12.2018г. Нам сообщили, что предложения приняты к сведению и на 2019г. в Бюджете КГП будет предусмотрено   средств на содержание кладбища в сумме 600,0 тыс.руб.  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августе 2018г.  члены ОП КМР приняли участие в работе комиссии в Каслинском городском поселении по вопросу «Функционирование городской свалки и организация деятельности по сбору, транспортировке, утилизации и захоронению твердых бытовых отходах на территории Каслинского городского поселения».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сентябре 2018г. состоялась встреча с первым заместителем главы Каслинского муниципального района Ватолиным Игорем Владимировичем, по обращению Коровина Г. М. по вопросу выпуска </w:t>
      </w:r>
      <w:r w:rsidR="00413139">
        <w:rPr>
          <w:rFonts w:ascii="Times New Roman" w:hAnsi="Times New Roman" w:cs="Times New Roman"/>
          <w:sz w:val="28"/>
          <w:szCs w:val="28"/>
        </w:rPr>
        <w:t>Каслинского Альманаха</w:t>
      </w:r>
      <w:r>
        <w:rPr>
          <w:rFonts w:ascii="Times New Roman" w:hAnsi="Times New Roman" w:cs="Times New Roman"/>
          <w:sz w:val="28"/>
          <w:szCs w:val="28"/>
        </w:rPr>
        <w:t xml:space="preserve"> и по вопросу директоров школ о фонде заработной платы в учреждениях образования на учебный год 2018-2019г. Вопросы решены положительно.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ОП КМР принимала участие: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выездных комиссиях совместно с главой КМР и депутатами Собрания депутатов КМР по вопросам здравоохранения, образования и культуры;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комиссии по рассмотрению ходатайств о награждении знаком отличия «За заслуги перед КМР».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 КМР приняли участие: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совместном совещании администраций КМР и Каслинского городского поселения и депутатами Собрания депутатов КМР и депутатами Совета депутатов Каслинского городского поселения по вопросу взаимодействия 2-х администраций;    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на дискуссионной площадке «Реальные дела», которая проходила на территории ДК им. Захарова.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просьбе жителей по улице Стадионная г. Касли председатель ОП КМР повела встречу с директором МУП «Водоканал». Вопрос был решен частично положительно так как там были нарушения со стороны жителей.     </w:t>
      </w:r>
    </w:p>
    <w:p w:rsidR="00601FCF" w:rsidRDefault="00601FCF" w:rsidP="0060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декабре 2018г. с председателем Собрания депутатов Лобашовой Л.А. провели встречу в г. Кыштым с секретарем ОП Кыштымского городского округа Волковой Татьяной Викторовной по вопросу «О совершенствовании организации оказания медицинской помощи на территории Челябинской области лицам, пострадавшим от радиационного воздействия».</w:t>
      </w:r>
    </w:p>
    <w:p w:rsidR="00601FCF" w:rsidRDefault="00601FCF" w:rsidP="0004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ОП КМР принимали участие на публичных слушаниях по бюджету Каслинского муниципального района на 2019г.</w:t>
      </w:r>
    </w:p>
    <w:p w:rsidR="00601FCF" w:rsidRDefault="00463BA7" w:rsidP="0004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течении всего периода</w:t>
      </w:r>
      <w:r w:rsidR="00601FCF">
        <w:rPr>
          <w:rFonts w:ascii="Times New Roman" w:hAnsi="Times New Roman" w:cs="Times New Roman"/>
          <w:sz w:val="28"/>
          <w:szCs w:val="28"/>
        </w:rPr>
        <w:t xml:space="preserve"> Председатель ОП КМР принимала участие в работе расширенных Пленарных заседаниях Общественной палаты Челябинской области.</w:t>
      </w:r>
    </w:p>
    <w:p w:rsidR="008D4648" w:rsidRDefault="0079685B" w:rsidP="008D4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B3B">
        <w:rPr>
          <w:rFonts w:ascii="Times New Roman" w:hAnsi="Times New Roman" w:cs="Times New Roman"/>
          <w:sz w:val="28"/>
          <w:szCs w:val="28"/>
        </w:rPr>
        <w:t xml:space="preserve">  </w:t>
      </w:r>
      <w:r w:rsidR="00FB0321">
        <w:rPr>
          <w:rFonts w:ascii="Times New Roman" w:hAnsi="Times New Roman" w:cs="Times New Roman"/>
          <w:sz w:val="28"/>
          <w:szCs w:val="28"/>
        </w:rPr>
        <w:t>В 2019</w:t>
      </w:r>
      <w:r w:rsidR="008D4648">
        <w:rPr>
          <w:rFonts w:ascii="Times New Roman" w:hAnsi="Times New Roman" w:cs="Times New Roman"/>
          <w:sz w:val="28"/>
          <w:szCs w:val="28"/>
        </w:rPr>
        <w:t xml:space="preserve"> </w:t>
      </w:r>
      <w:r w:rsidR="00FB0321">
        <w:rPr>
          <w:rFonts w:ascii="Times New Roman" w:hAnsi="Times New Roman" w:cs="Times New Roman"/>
          <w:sz w:val="28"/>
          <w:szCs w:val="28"/>
        </w:rPr>
        <w:t>году ОП КМР совмес</w:t>
      </w:r>
      <w:r w:rsidR="00046B3B">
        <w:rPr>
          <w:rFonts w:ascii="Times New Roman" w:hAnsi="Times New Roman" w:cs="Times New Roman"/>
          <w:sz w:val="28"/>
          <w:szCs w:val="28"/>
        </w:rPr>
        <w:t xml:space="preserve">тно с администрацией КМР приняли выездное мероприятие </w:t>
      </w:r>
      <w:r w:rsidR="008D4648">
        <w:rPr>
          <w:rFonts w:ascii="Times New Roman" w:hAnsi="Times New Roman" w:cs="Times New Roman"/>
          <w:sz w:val="28"/>
          <w:szCs w:val="28"/>
        </w:rPr>
        <w:t xml:space="preserve">ОП Челябинской области </w:t>
      </w:r>
      <w:r w:rsidR="00046B3B">
        <w:rPr>
          <w:rFonts w:ascii="Times New Roman" w:hAnsi="Times New Roman" w:cs="Times New Roman"/>
          <w:sz w:val="28"/>
          <w:szCs w:val="28"/>
        </w:rPr>
        <w:t xml:space="preserve">«Дни региональной Общественной палаты в муниципальном образовании» на территории Каслинского муниципального района.   Был организован прием по личным вопросам членами ОП Челябинской области с участием председателя ОП КМР и организована работа по секциям.  </w:t>
      </w:r>
      <w:r w:rsidR="008D4648">
        <w:rPr>
          <w:rFonts w:ascii="Times New Roman" w:hAnsi="Times New Roman" w:cs="Times New Roman"/>
          <w:sz w:val="28"/>
          <w:szCs w:val="28"/>
        </w:rPr>
        <w:t xml:space="preserve">  Согласно протокола выездного заседания Общественной палаты Челябинской области от 28.02.2019г. вопросы, поставленные жителями, отработаны ОП КМР и результаты направлены в ОП Челябинской области.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П.3.2.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Подана заявка в Министерство здравоохранения Челябинской области на приобретение стоматологической установки и аппарат ФГС.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Подготовлена заявка на включение в план мероприятий по приобретению медицинского оборудования, а также проведению ремонта медицинского оборудования «Фиброгастродуоденоскопа» на сумму 183,0 тыс. руб.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2019г.</w:t>
      </w:r>
    </w:p>
    <w:p w:rsidR="008D4648" w:rsidRDefault="008D4648" w:rsidP="008D464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3. Территориальным фондом обязательного медицинского страхования выделены средства в сумме 198,0 тыс.руб. для приобретения 2-х аппаратов суточного мониторирования ЭКГ.</w:t>
      </w:r>
    </w:p>
    <w:p w:rsidR="008D4648" w:rsidRDefault="008D4648" w:rsidP="008D464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Решение вопроса по организации «День Каслинского муниципального района» в диагностическом центре ГБУЗ «Областная клиническая больница №3». Первая партия в составе 31 человека для поведения диагностических исследований запланирована на 28 мая 2019г. 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П. 3.3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В план работы Клуба молодых педагогов «Педагогический микс» на 2019-2020 учебный год включены мероприятия, направленные на решение социокультурных и социально - экономических задач </w:t>
      </w:r>
      <w:r>
        <w:rPr>
          <w:sz w:val="28"/>
          <w:szCs w:val="28"/>
        </w:rPr>
        <w:t>Каслинского муниципального района и являющиеся составляющими муниципального проекта «Каслинский педагог, на крыльях признания», как фестиваль мастер – классов молодых педагогов «Это у меня хорошо получается», бинарных уроков «Диалог поколений», работа интерактивной площадки «Разговор об образовании» ,в которой примут участие молодые педагоги и представители общественности, в том числе родительской.  Данные мероприятия повысят престиж педагогической профессии, привлечь молодежь к обучению в педагогических ВУЗах, воспитывать профессиональный патриотизм.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В плане работы Управления образования на второе полугодие 2019г. предусмотрено родительское собрание, в рамках которого будет презентован опыт работы администрации и родительской общественности МОУ «Каслинская СОШ №24» по вопросу организации и взаимодействия при решении вопросов обеспечения образовательной деятельности в развития образовательной организации.                                                                          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Планируется разработка рекомендаций по реализации механизмов организации взаимодействия с родительской общественностью во всех образовательных учреждениях Каслинского муниципального района по решению вопроса обновления содержания образования с учетом социального заказа в части выбора курса внеурочной деятельности, элективных курсов, коррекционных курсов, профиля обучения на уровне среднего образования.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На 2020-2021г.г. запланирована серия семинаров на базе муниципальных образовательных учреждений по вопросу проектного управления в целях выявления эффективных практик, распространения результативного опыта работы, определения возможных рисков и путей минимизации.</w:t>
      </w:r>
    </w:p>
    <w:p w:rsidR="008D4648" w:rsidRDefault="008D4648" w:rsidP="008D4648">
      <w:pPr>
        <w:pStyle w:val="a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П.3.4.</w:t>
      </w:r>
    </w:p>
    <w:p w:rsidR="008D4648" w:rsidRDefault="008D4648" w:rsidP="008D464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Сделан запрос в Минюст по количеству зарегистрированных НКО на территории Каслинского муниципального района.</w:t>
      </w:r>
    </w:p>
    <w:p w:rsidR="008D4648" w:rsidRDefault="008D4648" w:rsidP="008D464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Обсуждается вопрос о консультационном центре по поддержке НКО. </w:t>
      </w:r>
    </w:p>
    <w:p w:rsidR="008D4648" w:rsidRDefault="008D4648" w:rsidP="008D4648">
      <w:pPr>
        <w:pStyle w:val="a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П.3.5 пп.2</w:t>
      </w:r>
      <w:r>
        <w:rPr>
          <w:color w:val="000000"/>
          <w:sz w:val="28"/>
          <w:szCs w:val="28"/>
        </w:rPr>
        <w:t xml:space="preserve"> 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Проведен осмотр библиотеки. Основная проблема – переход в электронно-библиотечную систему. 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В настоящее время руководство библиотеки занимается решением вопроса, при необходимости со стороны комиссии Общественной палаты Челябинской области по информационной и культурной политике, межнациональным отношениям будет оказана помощь. 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В помещении Центральной детской библиотеки г. Касли подключен высокоскоростной интернет, администрацией Каслинского муниципального района выделены средства для приобретения двух моноблоков. 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 Центральная районная библиотека к концу 2019 года будет подключена к высокоскоростному интернету, т.к. для подключения необходимо строительство дополнительной линии Ростелекома.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Депутатом Собрания депутатов Каслинского муниципального района Цепенниковым А.В. выделены средства на приобретение ноутбука для Центральной районной библиотеки. </w:t>
      </w:r>
    </w:p>
    <w:p w:rsidR="008D4648" w:rsidRDefault="008D4648" w:rsidP="008D464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 Запланировано до конца 2019г. получение от Челябинской областной универсальной национальной библиотеки 2-х компьютеров и телевизора плазма-панель в рамках проекта «Президентская библиотека им. Б.Н. Ельцина».</w:t>
      </w:r>
    </w:p>
    <w:p w:rsidR="008D4648" w:rsidRDefault="008D4648" w:rsidP="008D4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648" w:rsidRDefault="008D4648" w:rsidP="008D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48" w:rsidRDefault="008D4648" w:rsidP="008D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48" w:rsidRDefault="008D4648" w:rsidP="008D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Каслинском муниципальном районе   имеются следующие промышленные площадки и земельные участки:</w:t>
      </w:r>
    </w:p>
    <w:p w:rsidR="008D4648" w:rsidRDefault="008D4648" w:rsidP="008D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площадки:</w:t>
      </w:r>
    </w:p>
    <w:p w:rsidR="008D4648" w:rsidRDefault="008D4648" w:rsidP="008D464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Нежилое здание – инженерное сооружение-песколовка г. Касли;</w:t>
      </w:r>
    </w:p>
    <w:p w:rsidR="008D4648" w:rsidRDefault="008D4648" w:rsidP="008D464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 – инженерное сооружение – сливная станция г. Касли;</w:t>
      </w:r>
    </w:p>
    <w:p w:rsidR="008D4648" w:rsidRDefault="008D4648" w:rsidP="008D4648">
      <w:pPr>
        <w:pStyle w:val="a7"/>
        <w:numPr>
          <w:ilvl w:val="0"/>
          <w:numId w:val="4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Бывшая площадка тракторной бригады с. Тимино;</w:t>
      </w:r>
    </w:p>
    <w:p w:rsidR="008D4648" w:rsidRDefault="008D4648" w:rsidP="008D464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здание МТМ с. Булзи;</w:t>
      </w:r>
    </w:p>
    <w:p w:rsidR="008D4648" w:rsidRDefault="008D4648" w:rsidP="008D464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Колбасный цех с. Булзи.</w:t>
      </w:r>
    </w:p>
    <w:p w:rsidR="008D4648" w:rsidRDefault="008D4648" w:rsidP="008D46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участки:</w:t>
      </w:r>
    </w:p>
    <w:p w:rsidR="008D4648" w:rsidRDefault="008D4648" w:rsidP="008D464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под строительство дома г. Касли площадью 0,39 га;</w:t>
      </w:r>
    </w:p>
    <w:p w:rsidR="008D4648" w:rsidRDefault="008D4648" w:rsidP="008D464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площадью 361,4 га расположенный по адресу: Челябинская область Каслинский район, в 1000 м юго-восточнее д. Кызылово;</w:t>
      </w:r>
    </w:p>
    <w:p w:rsidR="008D4648" w:rsidRDefault="008D4648" w:rsidP="008D464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площадью 803,97 га расположенный по адресу: Челябинская область Каслинский район, в 1500 м юго-восточнее д. Кызылово;</w:t>
      </w:r>
    </w:p>
    <w:p w:rsidR="008D4648" w:rsidRDefault="008D4648" w:rsidP="008D46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бывшей военной части с. Тюбук площадью 29.7 га.</w:t>
      </w:r>
    </w:p>
    <w:p w:rsidR="008D4648" w:rsidRDefault="008D4648" w:rsidP="008D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заинтересованности предпринимателей администрация Каслинского муниципального района обеспечит поддержку инвестиционных предложений посредством адресной проработки каждого инвестиционного проекта, в том числе на региональном уровне.</w:t>
      </w:r>
    </w:p>
    <w:p w:rsidR="008D4648" w:rsidRDefault="008D4648" w:rsidP="008D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П.3.7.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П.п.3. По ул. Стадионной недостроенное здание детского сада – частная собственность. В настоящее время нет необходимости по его достройке. Очереди на получение места в детском саду в г. Касли нет.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приему по личным вопросам: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П/п №4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Голикову Геннадию Алексеевичу вручено письмо, подготовленное администрацией Каслинского городского поселения с разъяснениями о подключении к газопроводу и даны координаты куда обратиться.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П/п7.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личной встрече Зацепина Полина Ефремовна отказалась предоставит данные для отправления письма в Государственную жилищную инспекцию в г. Кыштым. Ваш ответ лично ей передан. Спасибо. 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П/п.8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Воробьевой Раисе Мухаматнуровне лично вручено письмо о том, что администрацией Каслинского городского поселения направлено письмом в Минстрой Челябинской области о включении 2-х домов в г. Касли в Программу. 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П/п.9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Сериков Николай Дмитриевич обращался об отсутствии горячей воды в связи с поломкой бойлера. В настоящее время решается вопрос о приобретении и установке нескольких бойлеров в нескольких домах.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П/п. 12</w:t>
      </w:r>
    </w:p>
    <w:p w:rsidR="008D4648" w:rsidRDefault="008D4648" w:rsidP="008D4648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Здание бани есть по ул. Луначарского – частная собственность. При изучении вопроса установлено, открытие бани не эффективно. </w:t>
      </w:r>
    </w:p>
    <w:p w:rsidR="008D4648" w:rsidRDefault="008D4648" w:rsidP="008D4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Открытие аптеки в частном секторе – помещение есть оно предусмотрено для открытия аптеки, можно взять в аренду, государственная аптека отказалась связи с неэффективностью.  В г. Касли у них открыто 3 аптеки</w:t>
      </w:r>
    </w:p>
    <w:p w:rsidR="00ED6F9A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 помощью главы КМР Колышева Игоря Владиславовича</w:t>
      </w:r>
      <w:r w:rsidR="00526D0B">
        <w:rPr>
          <w:rFonts w:ascii="Times New Roman" w:hAnsi="Times New Roman" w:cs="Times New Roman"/>
          <w:sz w:val="28"/>
          <w:szCs w:val="28"/>
        </w:rPr>
        <w:t xml:space="preserve"> в августе 2019г.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поездка в г. Пласт по обмену опытом. В поездке приняли участие председатели уличных комитетов, старшие многоквартирных домов, депутат Собрания депутатов КМР, заместитель главы КМР, всего17 человек. После была организована встреча с главой КМР Колышевым И.В.  и жителями города.</w:t>
      </w:r>
    </w:p>
    <w:p w:rsidR="00526D0B" w:rsidRPr="00413139" w:rsidRDefault="00ED6F9A" w:rsidP="00526D0B">
      <w:pPr>
        <w:pStyle w:val="a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очередное пленарное заседание ОП КМР был приглашен</w:t>
      </w:r>
      <w:r>
        <w:t xml:space="preserve"> </w:t>
      </w:r>
      <w:r w:rsidRPr="00413139">
        <w:rPr>
          <w:sz w:val="28"/>
          <w:szCs w:val="28"/>
        </w:rPr>
        <w:t>специалист отдела по делам детей и молодежи Управления образования Каслинского муниципального района Игнатов Даниил Валерьевич</w:t>
      </w:r>
      <w:r>
        <w:rPr>
          <w:sz w:val="28"/>
          <w:szCs w:val="28"/>
        </w:rPr>
        <w:t xml:space="preserve">, который </w:t>
      </w:r>
      <w:r w:rsidRPr="00413139">
        <w:rPr>
          <w:sz w:val="28"/>
          <w:szCs w:val="28"/>
        </w:rPr>
        <w:t xml:space="preserve">рассказал о работе отдела, о работе волонтёров и об открытии Лофт –Центра в здании ДК им. Захарова и предложил заключить Соглашение о совместной работе. </w:t>
      </w:r>
      <w:r>
        <w:rPr>
          <w:sz w:val="28"/>
          <w:szCs w:val="28"/>
        </w:rPr>
        <w:t xml:space="preserve">  </w:t>
      </w:r>
      <w:r w:rsidR="00526D0B">
        <w:rPr>
          <w:color w:val="000000"/>
          <w:sz w:val="28"/>
          <w:szCs w:val="28"/>
        </w:rPr>
        <w:t xml:space="preserve">    </w:t>
      </w:r>
      <w:r w:rsidR="00526D0B" w:rsidRPr="00413139">
        <w:rPr>
          <w:color w:val="000000"/>
          <w:sz w:val="28"/>
          <w:szCs w:val="28"/>
        </w:rPr>
        <w:t>25.02.2020г. Председатель ОП КМР приняла участие в открытии Лофт-Центр, где Общественная палата Каслинского муниципального района, в лице председателя Шабуровой Людмилы Алексеевны, и Общественная Молодёжная Палата при Собрании депутатов Каслинского муниципального района, в лице председателя Игнато</w:t>
      </w:r>
      <w:r w:rsidR="00526D0B">
        <w:rPr>
          <w:color w:val="000000"/>
          <w:sz w:val="28"/>
          <w:szCs w:val="28"/>
        </w:rPr>
        <w:t>ва Данилы Валерьевича, подписали настоящее С</w:t>
      </w:r>
      <w:r w:rsidR="00526D0B" w:rsidRPr="00413139">
        <w:rPr>
          <w:color w:val="000000"/>
          <w:sz w:val="28"/>
          <w:szCs w:val="28"/>
        </w:rPr>
        <w:t>оглашение об организации совместных мероприятий для самореализации и патриотического воспитания молодёжи Каслинского муниципального района.</w:t>
      </w:r>
    </w:p>
    <w:p w:rsidR="00ED6F9A" w:rsidRPr="00526D0B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0B">
        <w:rPr>
          <w:rFonts w:ascii="Times New Roman" w:hAnsi="Times New Roman" w:cs="Times New Roman"/>
          <w:sz w:val="28"/>
          <w:szCs w:val="28"/>
        </w:rPr>
        <w:t xml:space="preserve"> </w:t>
      </w:r>
      <w:r w:rsidRPr="004131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3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палата Каслинского муниципального района, в лице председателя Шабуровой Людмилы Алексеевны и председателя Совета ветеранов Каслинского муниципального района Фишер Александра Егоровича провели встречу с председателями уличных комитетов и старших в многоквартирных домах.  На встрече обсудили наболевшие вопросы, в основном это дороги и их содержание, сбор мусора в частном секторе и о 75-летии Победы. Приняли решение и подготовили письмо на имя главы Каслинско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Васениной Екатерине Николаевне, где были обозначены вопросы:</w:t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139">
        <w:rPr>
          <w:rFonts w:ascii="Times New Roman" w:hAnsi="Times New Roman" w:cs="Times New Roman"/>
          <w:sz w:val="28"/>
          <w:szCs w:val="28"/>
        </w:rPr>
        <w:t xml:space="preserve">1. Включены ли в программу по благоустройству города ремонтные работы дорог по улицам: Заливная, 1 Мая, В. Комиссарова, Партизанская, дорога от овощехранилища до Коммуны, Уральская – Труда, улица Урицкого -  обещали отсыпать, улица Ленина (центральная улица) напротив школы №27 тротуар с обеих сторон заливает водой?  </w:t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lastRenderedPageBreak/>
        <w:t>2. Обеспокоены и закрытием спортивного комплекса «Чайка».  Что с кинотеатром «Россия»?</w:t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>3. По автобусу в сад Новинка. Предлагаем   пересмотреть график и дополнительно выделять автобус на время садоводческих работ.</w:t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>4. Как решается вопрос с вывозом мусора?</w:t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>5. Кто проверяет установку емкостей для слива нечистот около частных домов?</w:t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 w:rsidRPr="00413139">
        <w:rPr>
          <w:rFonts w:ascii="Times New Roman" w:hAnsi="Times New Roman" w:cs="Times New Roman"/>
          <w:sz w:val="28"/>
          <w:szCs w:val="28"/>
        </w:rPr>
        <w:t xml:space="preserve"> 6.Определить время на прием к главе города председателей уличных комитетов.    </w:t>
      </w:r>
      <w:r w:rsidRPr="00413139">
        <w:rPr>
          <w:rFonts w:ascii="Times New Roman" w:hAnsi="Times New Roman" w:cs="Times New Roman"/>
          <w:sz w:val="28"/>
          <w:szCs w:val="28"/>
        </w:rPr>
        <w:tab/>
      </w:r>
    </w:p>
    <w:p w:rsidR="00ED6F9A" w:rsidRPr="00413139" w:rsidRDefault="00ED6F9A" w:rsidP="00ED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  принято</w:t>
      </w:r>
      <w:r w:rsidRPr="00413139">
        <w:rPr>
          <w:rFonts w:ascii="Times New Roman" w:hAnsi="Times New Roman" w:cs="Times New Roman"/>
          <w:sz w:val="28"/>
          <w:szCs w:val="28"/>
        </w:rPr>
        <w:t xml:space="preserve"> решение каждую третью пятницу квартала встречаться со старшими многоквартирных домов и четвертую пятницу с председателями уличных комитетов.   </w:t>
      </w:r>
    </w:p>
    <w:p w:rsidR="00C65A2D" w:rsidRPr="00046B3B" w:rsidRDefault="00ED6F9A" w:rsidP="0004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6B3B">
        <w:rPr>
          <w:rFonts w:ascii="Times New Roman" w:hAnsi="Times New Roman" w:cs="Times New Roman"/>
          <w:sz w:val="28"/>
          <w:szCs w:val="28"/>
        </w:rPr>
        <w:t>ОП КМР в течении всего периода б</w:t>
      </w:r>
      <w:r w:rsidR="00046B3B" w:rsidRPr="00046B3B">
        <w:rPr>
          <w:rFonts w:ascii="Times New Roman" w:hAnsi="Times New Roman" w:cs="Times New Roman"/>
          <w:sz w:val="28"/>
          <w:szCs w:val="28"/>
        </w:rPr>
        <w:t>ыли подготовлены обращения</w:t>
      </w:r>
      <w:r w:rsidR="00046B3B">
        <w:rPr>
          <w:rFonts w:ascii="Times New Roman" w:hAnsi="Times New Roman" w:cs="Times New Roman"/>
          <w:sz w:val="28"/>
          <w:szCs w:val="28"/>
        </w:rPr>
        <w:t>: в Министерство здравоохранения Челябинской области по вопросу кадров; в ОП Челябинской области в оказании помощи в решении вопроса по сотовой связи в с. Ларино и</w:t>
      </w:r>
      <w:r w:rsidR="00550FDE">
        <w:rPr>
          <w:rFonts w:ascii="Times New Roman" w:hAnsi="Times New Roman" w:cs="Times New Roman"/>
          <w:sz w:val="28"/>
          <w:szCs w:val="28"/>
        </w:rPr>
        <w:t xml:space="preserve"> Тимино.  Ответы были получены: ч</w:t>
      </w:r>
      <w:r w:rsidR="0079685B">
        <w:rPr>
          <w:rFonts w:ascii="Times New Roman" w:hAnsi="Times New Roman" w:cs="Times New Roman"/>
          <w:sz w:val="28"/>
          <w:szCs w:val="28"/>
        </w:rPr>
        <w:t xml:space="preserve">то касается вопроса </w:t>
      </w:r>
      <w:r w:rsidR="00550FDE">
        <w:rPr>
          <w:rFonts w:ascii="Times New Roman" w:hAnsi="Times New Roman" w:cs="Times New Roman"/>
          <w:sz w:val="28"/>
          <w:szCs w:val="28"/>
        </w:rPr>
        <w:t>по кадрам,</w:t>
      </w:r>
      <w:r w:rsidR="0079685B">
        <w:rPr>
          <w:rFonts w:ascii="Times New Roman" w:hAnsi="Times New Roman" w:cs="Times New Roman"/>
          <w:sz w:val="28"/>
          <w:szCs w:val="28"/>
        </w:rPr>
        <w:t xml:space="preserve"> о</w:t>
      </w:r>
      <w:r w:rsidR="00550FDE">
        <w:rPr>
          <w:rFonts w:ascii="Times New Roman" w:hAnsi="Times New Roman" w:cs="Times New Roman"/>
          <w:sz w:val="28"/>
          <w:szCs w:val="28"/>
        </w:rPr>
        <w:t>твет- это вопрос главного врача; п</w:t>
      </w:r>
      <w:r w:rsidR="0079685B">
        <w:rPr>
          <w:rFonts w:ascii="Times New Roman" w:hAnsi="Times New Roman" w:cs="Times New Roman"/>
          <w:sz w:val="28"/>
          <w:szCs w:val="28"/>
        </w:rPr>
        <w:t xml:space="preserve">о связи – с. Ларино включено было в адресную программу инвестиционного проекта по строительству точек беспроводного широкополосного доступа, срок ввода 2 квартал 2019г.  Было обращение в прокуратуру по использованию водоемов, в частности в с. Воздвиженка.  </w:t>
      </w:r>
      <w:r w:rsidR="00550FDE">
        <w:rPr>
          <w:rFonts w:ascii="Times New Roman" w:hAnsi="Times New Roman" w:cs="Times New Roman"/>
          <w:sz w:val="28"/>
          <w:szCs w:val="28"/>
        </w:rPr>
        <w:t xml:space="preserve">Прокуратурой провела проверка. Общественная палата    провела </w:t>
      </w:r>
      <w:r w:rsidR="0079685B">
        <w:rPr>
          <w:rFonts w:ascii="Times New Roman" w:hAnsi="Times New Roman" w:cs="Times New Roman"/>
          <w:sz w:val="28"/>
          <w:szCs w:val="28"/>
        </w:rPr>
        <w:t>п</w:t>
      </w:r>
      <w:r w:rsidR="00550FDE">
        <w:rPr>
          <w:rFonts w:ascii="Times New Roman" w:hAnsi="Times New Roman" w:cs="Times New Roman"/>
          <w:sz w:val="28"/>
          <w:szCs w:val="28"/>
        </w:rPr>
        <w:t>роверку подготовила и направила</w:t>
      </w:r>
      <w:r w:rsidR="0079685B">
        <w:rPr>
          <w:rFonts w:ascii="Times New Roman" w:hAnsi="Times New Roman" w:cs="Times New Roman"/>
          <w:sz w:val="28"/>
          <w:szCs w:val="28"/>
        </w:rPr>
        <w:t xml:space="preserve"> в ОП Челябинской области оценочные листы по реализации реформы обращения с твердыми бытовыми отходами.</w:t>
      </w:r>
    </w:p>
    <w:p w:rsidR="008D4648" w:rsidRDefault="008D4648" w:rsidP="00C5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648" w:rsidRPr="00046B3B" w:rsidRDefault="008D4648" w:rsidP="00C5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 КМР                                                                   Л.А.Шабурова</w:t>
      </w:r>
    </w:p>
    <w:sectPr w:rsidR="00C50648" w:rsidRPr="000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0B" w:rsidRDefault="00C4360B" w:rsidP="00C521B0">
      <w:pPr>
        <w:spacing w:after="0" w:line="240" w:lineRule="auto"/>
      </w:pPr>
      <w:r>
        <w:separator/>
      </w:r>
    </w:p>
  </w:endnote>
  <w:endnote w:type="continuationSeparator" w:id="0">
    <w:p w:rsidR="00C4360B" w:rsidRDefault="00C4360B" w:rsidP="00C5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0B" w:rsidRDefault="00C4360B" w:rsidP="00C521B0">
      <w:pPr>
        <w:spacing w:after="0" w:line="240" w:lineRule="auto"/>
      </w:pPr>
      <w:r>
        <w:separator/>
      </w:r>
    </w:p>
  </w:footnote>
  <w:footnote w:type="continuationSeparator" w:id="0">
    <w:p w:rsidR="00C4360B" w:rsidRDefault="00C4360B" w:rsidP="00C5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BD6"/>
    <w:multiLevelType w:val="hybridMultilevel"/>
    <w:tmpl w:val="37D0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958"/>
    <w:multiLevelType w:val="hybridMultilevel"/>
    <w:tmpl w:val="A58C7F52"/>
    <w:lvl w:ilvl="0" w:tplc="9E42B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65CF1"/>
    <w:multiLevelType w:val="hybridMultilevel"/>
    <w:tmpl w:val="CDB2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1564"/>
    <w:multiLevelType w:val="hybridMultilevel"/>
    <w:tmpl w:val="DF36CB52"/>
    <w:lvl w:ilvl="0" w:tplc="493A8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0"/>
    <w:rsid w:val="00023FDD"/>
    <w:rsid w:val="00046B3B"/>
    <w:rsid w:val="00047D96"/>
    <w:rsid w:val="00053544"/>
    <w:rsid w:val="00227A74"/>
    <w:rsid w:val="00274975"/>
    <w:rsid w:val="003F7472"/>
    <w:rsid w:val="00413139"/>
    <w:rsid w:val="00450B73"/>
    <w:rsid w:val="00463BA7"/>
    <w:rsid w:val="00481F9E"/>
    <w:rsid w:val="004A1AE8"/>
    <w:rsid w:val="004E3D6C"/>
    <w:rsid w:val="00526D0B"/>
    <w:rsid w:val="00550FDE"/>
    <w:rsid w:val="00601FCF"/>
    <w:rsid w:val="00740C70"/>
    <w:rsid w:val="0079685B"/>
    <w:rsid w:val="00837F1B"/>
    <w:rsid w:val="00876DCC"/>
    <w:rsid w:val="008C4B79"/>
    <w:rsid w:val="008D4648"/>
    <w:rsid w:val="00943538"/>
    <w:rsid w:val="00A328A5"/>
    <w:rsid w:val="00C355C1"/>
    <w:rsid w:val="00C4360B"/>
    <w:rsid w:val="00C50648"/>
    <w:rsid w:val="00C521B0"/>
    <w:rsid w:val="00C65A2D"/>
    <w:rsid w:val="00CE02D1"/>
    <w:rsid w:val="00ED4B91"/>
    <w:rsid w:val="00ED6F9A"/>
    <w:rsid w:val="00F760AE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90CC-4B93-4414-BCB4-94474A7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1B0"/>
  </w:style>
  <w:style w:type="paragraph" w:styleId="a5">
    <w:name w:val="footer"/>
    <w:basedOn w:val="a"/>
    <w:link w:val="a6"/>
    <w:uiPriority w:val="99"/>
    <w:unhideWhenUsed/>
    <w:rsid w:val="00C5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1B0"/>
  </w:style>
  <w:style w:type="paragraph" w:styleId="a7">
    <w:name w:val="List Paragraph"/>
    <w:basedOn w:val="a"/>
    <w:uiPriority w:val="99"/>
    <w:qFormat/>
    <w:rsid w:val="00023FDD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6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550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2020-11-02T10:21:00Z</dcterms:created>
  <dcterms:modified xsi:type="dcterms:W3CDTF">2020-11-04T08:05:00Z</dcterms:modified>
</cp:coreProperties>
</file>